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7E2" w:rsidRPr="00C6447E" w:rsidRDefault="000B5320" w:rsidP="00C6447E">
      <w:pPr>
        <w:wordWrap w:val="0"/>
        <w:rPr>
          <w:rFonts w:hAnsi="ＭＳ 明朝"/>
          <w:sz w:val="21"/>
        </w:rPr>
      </w:pPr>
      <w:bookmarkStart w:id="0" w:name="_GoBack"/>
      <w:bookmarkEnd w:id="0"/>
      <w:r w:rsidRPr="00C6447E">
        <w:rPr>
          <w:rFonts w:hAnsi="ＭＳ 明朝" w:hint="eastAsia"/>
          <w:sz w:val="21"/>
          <w:szCs w:val="21"/>
        </w:rPr>
        <w:t>様式</w:t>
      </w:r>
      <w:r w:rsidR="007F57E2" w:rsidRPr="00C6447E">
        <w:rPr>
          <w:rFonts w:hAnsi="ＭＳ 明朝" w:hint="eastAsia"/>
          <w:sz w:val="21"/>
        </w:rPr>
        <w:t>第</w:t>
      </w:r>
      <w:r w:rsidR="00393C6B" w:rsidRPr="00C6447E">
        <w:rPr>
          <w:rFonts w:hAnsi="ＭＳ 明朝" w:hint="eastAsia"/>
          <w:sz w:val="21"/>
        </w:rPr>
        <w:t>５</w:t>
      </w:r>
      <w:r w:rsidR="007F57E2" w:rsidRPr="00C6447E">
        <w:rPr>
          <w:rFonts w:hAnsi="ＭＳ 明朝" w:hint="eastAsia"/>
          <w:sz w:val="21"/>
        </w:rPr>
        <w:t>号</w:t>
      </w:r>
      <w:r w:rsidR="007F57E2" w:rsidRPr="00C6447E">
        <w:rPr>
          <w:rFonts w:hAnsi="ＭＳ 明朝"/>
          <w:sz w:val="21"/>
        </w:rPr>
        <w:t>(</w:t>
      </w:r>
      <w:r w:rsidR="007F57E2" w:rsidRPr="00C6447E">
        <w:rPr>
          <w:rFonts w:hAnsi="ＭＳ 明朝" w:hint="eastAsia"/>
          <w:sz w:val="21"/>
        </w:rPr>
        <w:t>第</w:t>
      </w:r>
      <w:r w:rsidR="00393C6B" w:rsidRPr="00C6447E">
        <w:rPr>
          <w:rFonts w:hAnsi="ＭＳ 明朝" w:hint="eastAsia"/>
          <w:sz w:val="21"/>
        </w:rPr>
        <w:t>９</w:t>
      </w:r>
      <w:r w:rsidR="007F57E2" w:rsidRPr="00C6447E">
        <w:rPr>
          <w:rFonts w:hAnsi="ＭＳ 明朝" w:hint="eastAsia"/>
          <w:sz w:val="21"/>
        </w:rPr>
        <w:t>条関係</w:t>
      </w:r>
      <w:r w:rsidR="007F57E2" w:rsidRPr="00C6447E">
        <w:rPr>
          <w:rFonts w:hAnsi="ＭＳ 明朝"/>
          <w:sz w:val="21"/>
        </w:rPr>
        <w:t>)</w:t>
      </w:r>
    </w:p>
    <w:p w:rsidR="007F57E2" w:rsidRDefault="007F57E2" w:rsidP="00765B95">
      <w:pPr>
        <w:overflowPunct w:val="0"/>
        <w:autoSpaceDE w:val="0"/>
        <w:autoSpaceDN w:val="0"/>
        <w:spacing w:before="120" w:after="120"/>
        <w:ind w:left="2620" w:right="2620"/>
        <w:jc w:val="distribute"/>
      </w:pPr>
      <w:r>
        <w:rPr>
          <w:rFonts w:hint="eastAsia"/>
        </w:rPr>
        <w:t>標識設置変更報告書</w:t>
      </w:r>
    </w:p>
    <w:p w:rsidR="007F57E2" w:rsidRPr="007F57E2" w:rsidRDefault="007F57E2" w:rsidP="007F57E2">
      <w:pPr>
        <w:wordWrap w:val="0"/>
        <w:overflowPunct w:val="0"/>
        <w:autoSpaceDE w:val="0"/>
        <w:autoSpaceDN w:val="0"/>
        <w:ind w:right="420"/>
        <w:jc w:val="right"/>
        <w:rPr>
          <w:spacing w:val="210"/>
          <w:sz w:val="21"/>
          <w:szCs w:val="21"/>
        </w:rPr>
      </w:pPr>
      <w:r w:rsidRPr="007F57E2">
        <w:rPr>
          <w:rFonts w:hint="eastAsia"/>
          <w:sz w:val="21"/>
          <w:szCs w:val="21"/>
        </w:rPr>
        <w:t>年　　月　　日</w:t>
      </w:r>
    </w:p>
    <w:p w:rsidR="007F57E2" w:rsidRPr="007F57E2" w:rsidRDefault="007F57E2" w:rsidP="007F57E2">
      <w:pPr>
        <w:wordWrap w:val="0"/>
        <w:overflowPunct w:val="0"/>
        <w:autoSpaceDE w:val="0"/>
        <w:autoSpaceDN w:val="0"/>
        <w:spacing w:before="120" w:after="120"/>
        <w:rPr>
          <w:sz w:val="21"/>
          <w:szCs w:val="21"/>
        </w:rPr>
      </w:pPr>
      <w:r w:rsidRPr="007F57E2">
        <w:rPr>
          <w:rFonts w:hint="eastAsia"/>
          <w:sz w:val="21"/>
          <w:szCs w:val="21"/>
        </w:rPr>
        <w:t xml:space="preserve">　</w:t>
      </w:r>
      <w:r w:rsidR="009E1A43">
        <w:rPr>
          <w:rFonts w:hint="eastAsia"/>
          <w:sz w:val="21"/>
          <w:szCs w:val="21"/>
        </w:rPr>
        <w:t xml:space="preserve">　小城</w:t>
      </w:r>
      <w:r w:rsidRPr="007F57E2">
        <w:rPr>
          <w:rFonts w:hint="eastAsia"/>
          <w:sz w:val="21"/>
          <w:szCs w:val="21"/>
        </w:rPr>
        <w:t>市長</w:t>
      </w:r>
      <w:r w:rsidR="009E1A43">
        <w:rPr>
          <w:rFonts w:hint="eastAsia"/>
          <w:sz w:val="21"/>
          <w:szCs w:val="21"/>
        </w:rPr>
        <w:t xml:space="preserve">　様</w:t>
      </w:r>
    </w:p>
    <w:p w:rsidR="002966D2" w:rsidRDefault="002966D2" w:rsidP="004357A8">
      <w:pPr>
        <w:spacing w:line="320" w:lineRule="exact"/>
        <w:jc w:val="center"/>
        <w:rPr>
          <w:rFonts w:hAnsi="ＭＳ 明朝"/>
          <w:sz w:val="21"/>
          <w:szCs w:val="21"/>
        </w:rPr>
      </w:pPr>
      <w:bookmarkStart w:id="1" w:name="_Hlk66276731"/>
      <w:r>
        <w:rPr>
          <w:rFonts w:hAnsi="ＭＳ 明朝" w:hint="eastAsia"/>
          <w:sz w:val="21"/>
          <w:szCs w:val="21"/>
        </w:rPr>
        <w:t xml:space="preserve">　　　</w:t>
      </w:r>
      <w:r>
        <w:rPr>
          <w:rFonts w:hAnsi="ＭＳ 明朝"/>
          <w:sz w:val="21"/>
          <w:szCs w:val="21"/>
        </w:rPr>
        <w:t xml:space="preserve"> </w:t>
      </w:r>
      <w:r w:rsidRPr="00001B9B">
        <w:rPr>
          <w:rFonts w:hAnsi="ＭＳ 明朝" w:hint="eastAsia"/>
          <w:sz w:val="21"/>
          <w:szCs w:val="21"/>
        </w:rPr>
        <w:t>建築主　住</w:t>
      </w:r>
      <w:r>
        <w:rPr>
          <w:rFonts w:hAnsi="ＭＳ 明朝" w:hint="eastAsia"/>
          <w:sz w:val="21"/>
          <w:szCs w:val="21"/>
        </w:rPr>
        <w:t xml:space="preserve">　</w:t>
      </w:r>
      <w:r w:rsidRPr="00001B9B">
        <w:rPr>
          <w:rFonts w:hAnsi="ＭＳ 明朝" w:hint="eastAsia"/>
          <w:sz w:val="21"/>
          <w:szCs w:val="21"/>
        </w:rPr>
        <w:t>所</w:t>
      </w:r>
    </w:p>
    <w:p w:rsidR="002966D2" w:rsidRPr="00001B9B" w:rsidRDefault="002966D2" w:rsidP="004357A8">
      <w:pPr>
        <w:spacing w:line="320" w:lineRule="exact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</w:t>
      </w:r>
      <w:r>
        <w:rPr>
          <w:rFonts w:hAnsi="ＭＳ 明朝"/>
          <w:sz w:val="21"/>
          <w:szCs w:val="21"/>
        </w:rPr>
        <w:t xml:space="preserve"> </w:t>
      </w:r>
      <w:r w:rsidRPr="00001B9B">
        <w:rPr>
          <w:rFonts w:hAnsi="ＭＳ 明朝" w:hint="eastAsia"/>
          <w:sz w:val="21"/>
          <w:szCs w:val="21"/>
        </w:rPr>
        <w:t xml:space="preserve">氏　名　</w:t>
      </w:r>
      <w:r>
        <w:rPr>
          <w:rFonts w:hAnsi="ＭＳ 明朝" w:hint="eastAsia"/>
          <w:sz w:val="21"/>
          <w:szCs w:val="21"/>
        </w:rPr>
        <w:t xml:space="preserve">　　　　　　　　　</w:t>
      </w:r>
      <w:r w:rsidRPr="00001B9B">
        <w:rPr>
          <w:rFonts w:hAnsi="ＭＳ 明朝" w:hint="eastAsia"/>
          <w:sz w:val="21"/>
          <w:szCs w:val="21"/>
        </w:rPr>
        <w:t xml:space="preserve">　　　　　　</w:t>
      </w:r>
    </w:p>
    <w:p w:rsidR="002966D2" w:rsidRPr="00001B9B" w:rsidRDefault="002966D2" w:rsidP="004357A8">
      <w:pPr>
        <w:spacing w:line="320" w:lineRule="exact"/>
        <w:jc w:val="right"/>
        <w:rPr>
          <w:rFonts w:hAnsi="ＭＳ 明朝"/>
          <w:sz w:val="21"/>
          <w:szCs w:val="21"/>
        </w:rPr>
      </w:pPr>
      <w:r w:rsidRPr="00001B9B">
        <w:rPr>
          <w:rFonts w:hAnsi="ＭＳ 明朝"/>
          <w:sz w:val="21"/>
          <w:szCs w:val="21"/>
        </w:rPr>
        <w:t>(</w:t>
      </w:r>
      <w:r w:rsidRPr="00001B9B">
        <w:rPr>
          <w:rFonts w:hAnsi="ＭＳ 明朝" w:hint="eastAsia"/>
          <w:sz w:val="21"/>
          <w:szCs w:val="21"/>
        </w:rPr>
        <w:t>法人の場合は、名称及び代表者の氏名</w:t>
      </w:r>
      <w:r w:rsidRPr="00001B9B">
        <w:rPr>
          <w:rFonts w:hAnsi="ＭＳ 明朝"/>
          <w:sz w:val="21"/>
          <w:szCs w:val="21"/>
        </w:rPr>
        <w:t>)</w:t>
      </w:r>
      <w:r w:rsidRPr="00001B9B">
        <w:rPr>
          <w:rFonts w:hAnsi="ＭＳ 明朝" w:hint="eastAsia"/>
          <w:sz w:val="21"/>
          <w:szCs w:val="21"/>
        </w:rPr>
        <w:t xml:space="preserve">　</w:t>
      </w:r>
    </w:p>
    <w:p w:rsidR="002966D2" w:rsidRPr="00001B9B" w:rsidRDefault="002966D2" w:rsidP="004357A8">
      <w:pPr>
        <w:spacing w:line="32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</w:t>
      </w:r>
      <w:r>
        <w:rPr>
          <w:rFonts w:hAnsi="ＭＳ 明朝"/>
          <w:sz w:val="21"/>
          <w:szCs w:val="21"/>
        </w:rPr>
        <w:t xml:space="preserve"> </w:t>
      </w:r>
      <w:r w:rsidRPr="00001B9B">
        <w:rPr>
          <w:rFonts w:hAnsi="ＭＳ 明朝" w:hint="eastAsia"/>
          <w:sz w:val="21"/>
          <w:szCs w:val="21"/>
        </w:rPr>
        <w:t xml:space="preserve">電　話　　　　</w:t>
      </w:r>
      <w:r w:rsidRPr="00001B9B">
        <w:rPr>
          <w:rFonts w:hAnsi="ＭＳ 明朝"/>
          <w:sz w:val="21"/>
          <w:szCs w:val="21"/>
        </w:rPr>
        <w:t>(</w:t>
      </w:r>
      <w:r w:rsidRPr="00001B9B">
        <w:rPr>
          <w:rFonts w:hAnsi="ＭＳ 明朝" w:hint="eastAsia"/>
          <w:sz w:val="21"/>
          <w:szCs w:val="21"/>
        </w:rPr>
        <w:t xml:space="preserve">　　　</w:t>
      </w:r>
      <w:r w:rsidRPr="00001B9B">
        <w:rPr>
          <w:rFonts w:hAnsi="ＭＳ 明朝"/>
          <w:sz w:val="21"/>
          <w:szCs w:val="21"/>
        </w:rPr>
        <w:t>)</w:t>
      </w:r>
      <w:r w:rsidRPr="00001B9B">
        <w:rPr>
          <w:rFonts w:hAnsi="ＭＳ 明朝" w:hint="eastAsia"/>
          <w:sz w:val="21"/>
          <w:szCs w:val="21"/>
        </w:rPr>
        <w:t xml:space="preserve">　　　　　　　　</w:t>
      </w:r>
    </w:p>
    <w:bookmarkEnd w:id="1"/>
    <w:p w:rsidR="00384A18" w:rsidRPr="00325C7B" w:rsidRDefault="007F57E2" w:rsidP="004357A8">
      <w:pPr>
        <w:spacing w:line="320" w:lineRule="exact"/>
        <w:rPr>
          <w:sz w:val="21"/>
        </w:rPr>
      </w:pPr>
      <w:r w:rsidRPr="007F57E2">
        <w:rPr>
          <w:rFonts w:hint="eastAsia"/>
        </w:rPr>
        <w:t xml:space="preserve">　</w:t>
      </w:r>
      <w:r w:rsidR="009E1A43" w:rsidRPr="00325C7B">
        <w:rPr>
          <w:rFonts w:hint="eastAsia"/>
          <w:sz w:val="21"/>
        </w:rPr>
        <w:t>小城</w:t>
      </w:r>
      <w:r w:rsidRPr="00325C7B">
        <w:rPr>
          <w:rFonts w:hint="eastAsia"/>
          <w:sz w:val="21"/>
        </w:rPr>
        <w:t>市中高層建築物等の建築に係る紛争の予防と調整に関する条例第</w:t>
      </w:r>
      <w:r w:rsidR="009E1A43" w:rsidRPr="00325C7B">
        <w:rPr>
          <w:rFonts w:hint="eastAsia"/>
          <w:sz w:val="21"/>
        </w:rPr>
        <w:t>９</w:t>
      </w:r>
      <w:r w:rsidRPr="00325C7B">
        <w:rPr>
          <w:rFonts w:hint="eastAsia"/>
          <w:sz w:val="21"/>
        </w:rPr>
        <w:t>条第</w:t>
      </w:r>
      <w:r w:rsidR="009E1A43" w:rsidRPr="00325C7B">
        <w:rPr>
          <w:rFonts w:hint="eastAsia"/>
          <w:sz w:val="21"/>
        </w:rPr>
        <w:t>１</w:t>
      </w:r>
      <w:r w:rsidRPr="00325C7B">
        <w:rPr>
          <w:rFonts w:hint="eastAsia"/>
          <w:sz w:val="21"/>
        </w:rPr>
        <w:t>項の規定により、次のとおり報告します。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711"/>
        <w:gridCol w:w="1297"/>
        <w:gridCol w:w="841"/>
        <w:gridCol w:w="2056"/>
        <w:gridCol w:w="3080"/>
      </w:tblGrid>
      <w:tr w:rsidR="007F57E2" w:rsidRPr="007F57E2" w:rsidTr="003B54CA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2519" w:type="dxa"/>
            <w:gridSpan w:val="3"/>
            <w:vAlign w:val="center"/>
          </w:tcPr>
          <w:p w:rsidR="007F57E2" w:rsidRPr="007F57E2" w:rsidRDefault="007F57E2" w:rsidP="00643917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sz w:val="21"/>
                <w:szCs w:val="21"/>
              </w:rPr>
            </w:pPr>
            <w:r w:rsidRPr="007F57E2">
              <w:rPr>
                <w:rFonts w:hint="eastAsia"/>
                <w:sz w:val="21"/>
                <w:szCs w:val="21"/>
              </w:rPr>
              <w:t>中高層建築物等の名称</w:t>
            </w:r>
          </w:p>
        </w:tc>
        <w:tc>
          <w:tcPr>
            <w:tcW w:w="5977" w:type="dxa"/>
            <w:gridSpan w:val="3"/>
            <w:vAlign w:val="center"/>
          </w:tcPr>
          <w:p w:rsidR="007F57E2" w:rsidRPr="007F57E2" w:rsidRDefault="007F57E2" w:rsidP="00643917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</w:p>
        </w:tc>
      </w:tr>
      <w:tr w:rsidR="007F57E2" w:rsidRPr="007F57E2" w:rsidTr="003B54CA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2519" w:type="dxa"/>
            <w:gridSpan w:val="3"/>
            <w:vAlign w:val="center"/>
          </w:tcPr>
          <w:p w:rsidR="007F57E2" w:rsidRPr="007F57E2" w:rsidRDefault="007F57E2" w:rsidP="00643917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sz w:val="21"/>
                <w:szCs w:val="21"/>
              </w:rPr>
            </w:pPr>
            <w:r w:rsidRPr="007F57E2">
              <w:rPr>
                <w:rFonts w:hint="eastAsia"/>
                <w:sz w:val="21"/>
                <w:szCs w:val="21"/>
              </w:rPr>
              <w:t>敷地の地名地番</w:t>
            </w:r>
          </w:p>
        </w:tc>
        <w:tc>
          <w:tcPr>
            <w:tcW w:w="5977" w:type="dxa"/>
            <w:gridSpan w:val="3"/>
            <w:vAlign w:val="center"/>
          </w:tcPr>
          <w:p w:rsidR="007F57E2" w:rsidRPr="007F57E2" w:rsidRDefault="007F57E2" w:rsidP="00643917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</w:p>
        </w:tc>
      </w:tr>
      <w:tr w:rsidR="007F57E2" w:rsidRPr="007F57E2" w:rsidTr="003B54CA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2519" w:type="dxa"/>
            <w:gridSpan w:val="3"/>
            <w:vAlign w:val="center"/>
          </w:tcPr>
          <w:p w:rsidR="007F57E2" w:rsidRPr="007F57E2" w:rsidRDefault="007F57E2" w:rsidP="00643917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sz w:val="21"/>
                <w:szCs w:val="21"/>
              </w:rPr>
            </w:pPr>
            <w:r w:rsidRPr="007F57E2">
              <w:rPr>
                <w:rFonts w:hint="eastAsia"/>
                <w:sz w:val="21"/>
                <w:szCs w:val="21"/>
              </w:rPr>
              <w:t>標識設置年月日</w:t>
            </w:r>
          </w:p>
        </w:tc>
        <w:tc>
          <w:tcPr>
            <w:tcW w:w="5977" w:type="dxa"/>
            <w:gridSpan w:val="3"/>
            <w:vAlign w:val="center"/>
          </w:tcPr>
          <w:p w:rsidR="007F57E2" w:rsidRPr="00723ACD" w:rsidRDefault="007F57E2" w:rsidP="00723ACD">
            <w:pPr>
              <w:jc w:val="center"/>
              <w:rPr>
                <w:sz w:val="21"/>
                <w:szCs w:val="21"/>
              </w:rPr>
            </w:pPr>
            <w:r w:rsidRPr="00723ACD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7F57E2" w:rsidRPr="007F57E2" w:rsidTr="00643917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2519" w:type="dxa"/>
            <w:gridSpan w:val="3"/>
            <w:vAlign w:val="center"/>
          </w:tcPr>
          <w:p w:rsidR="007F57E2" w:rsidRPr="007F57E2" w:rsidRDefault="007F57E2" w:rsidP="00643917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sz w:val="21"/>
                <w:szCs w:val="21"/>
              </w:rPr>
            </w:pPr>
            <w:r w:rsidRPr="007F57E2">
              <w:rPr>
                <w:rFonts w:hint="eastAsia"/>
                <w:sz w:val="21"/>
                <w:szCs w:val="21"/>
              </w:rPr>
              <w:t>変更の種類</w:t>
            </w:r>
          </w:p>
        </w:tc>
        <w:tc>
          <w:tcPr>
            <w:tcW w:w="5977" w:type="dxa"/>
            <w:gridSpan w:val="3"/>
            <w:vAlign w:val="center"/>
          </w:tcPr>
          <w:p w:rsidR="007F57E2" w:rsidRPr="007F57E2" w:rsidRDefault="007F57E2" w:rsidP="00643917">
            <w:pPr>
              <w:wordWrap w:val="0"/>
              <w:overflowPunct w:val="0"/>
              <w:autoSpaceDE w:val="0"/>
              <w:autoSpaceDN w:val="0"/>
              <w:ind w:left="60" w:right="60"/>
              <w:rPr>
                <w:sz w:val="21"/>
                <w:szCs w:val="21"/>
              </w:rPr>
            </w:pPr>
            <w:r w:rsidRPr="007F57E2">
              <w:rPr>
                <w:rFonts w:hint="eastAsia"/>
                <w:sz w:val="21"/>
                <w:szCs w:val="21"/>
              </w:rPr>
              <w:t>□敷地面積　□建築面積　□延べ面積　□高さ　□階数</w:t>
            </w:r>
          </w:p>
          <w:p w:rsidR="007F57E2" w:rsidRPr="007F57E2" w:rsidRDefault="007F57E2" w:rsidP="00643917">
            <w:pPr>
              <w:wordWrap w:val="0"/>
              <w:overflowPunct w:val="0"/>
              <w:autoSpaceDE w:val="0"/>
              <w:autoSpaceDN w:val="0"/>
              <w:ind w:left="60" w:right="60"/>
              <w:rPr>
                <w:sz w:val="21"/>
                <w:szCs w:val="21"/>
              </w:rPr>
            </w:pPr>
            <w:r w:rsidRPr="007F57E2">
              <w:rPr>
                <w:rFonts w:hint="eastAsia"/>
                <w:sz w:val="21"/>
                <w:szCs w:val="21"/>
              </w:rPr>
              <w:t xml:space="preserve">□用途　□構造　□住戸数　□棟数　</w:t>
            </w:r>
          </w:p>
          <w:p w:rsidR="007F57E2" w:rsidRPr="007F57E2" w:rsidRDefault="007F57E2" w:rsidP="00643917">
            <w:pPr>
              <w:wordWrap w:val="0"/>
              <w:overflowPunct w:val="0"/>
              <w:autoSpaceDE w:val="0"/>
              <w:autoSpaceDN w:val="0"/>
              <w:ind w:left="60" w:right="60"/>
              <w:rPr>
                <w:sz w:val="21"/>
                <w:szCs w:val="21"/>
              </w:rPr>
            </w:pPr>
            <w:r w:rsidRPr="007F57E2">
              <w:rPr>
                <w:rFonts w:hint="eastAsia"/>
                <w:sz w:val="21"/>
                <w:szCs w:val="21"/>
              </w:rPr>
              <w:t>□その他</w:t>
            </w:r>
            <w:r w:rsidRPr="007F57E2">
              <w:rPr>
                <w:sz w:val="21"/>
                <w:szCs w:val="21"/>
              </w:rPr>
              <w:t>(</w:t>
            </w:r>
            <w:r w:rsidRPr="007F57E2">
              <w:rPr>
                <w:rFonts w:hint="eastAsia"/>
                <w:sz w:val="21"/>
                <w:szCs w:val="21"/>
              </w:rPr>
              <w:t xml:space="preserve">　　　　　</w:t>
            </w:r>
            <w:r w:rsidRPr="007F57E2">
              <w:rPr>
                <w:sz w:val="21"/>
                <w:szCs w:val="21"/>
              </w:rPr>
              <w:t>)</w:t>
            </w:r>
          </w:p>
          <w:p w:rsidR="007F57E2" w:rsidRPr="007F57E2" w:rsidRDefault="007F57E2" w:rsidP="00643917">
            <w:pPr>
              <w:wordWrap w:val="0"/>
              <w:overflowPunct w:val="0"/>
              <w:autoSpaceDE w:val="0"/>
              <w:autoSpaceDN w:val="0"/>
              <w:ind w:left="60" w:right="60"/>
              <w:rPr>
                <w:sz w:val="21"/>
                <w:szCs w:val="21"/>
              </w:rPr>
            </w:pPr>
            <w:r w:rsidRPr="007F57E2">
              <w:rPr>
                <w:rFonts w:hint="eastAsia"/>
                <w:sz w:val="21"/>
                <w:szCs w:val="21"/>
              </w:rPr>
              <w:t>□建築主　□設計者　□工事監理者　□工事施工者</w:t>
            </w:r>
          </w:p>
        </w:tc>
      </w:tr>
      <w:tr w:rsidR="00896D0A" w:rsidRPr="007F57E2" w:rsidTr="003B54CA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511" w:type="dxa"/>
            <w:vMerge w:val="restart"/>
            <w:textDirection w:val="tbRlV"/>
            <w:vAlign w:val="center"/>
          </w:tcPr>
          <w:p w:rsidR="00896D0A" w:rsidRPr="007F57E2" w:rsidRDefault="00896D0A" w:rsidP="00384A18">
            <w:pPr>
              <w:overflowPunct w:val="0"/>
              <w:autoSpaceDE w:val="0"/>
              <w:autoSpaceDN w:val="0"/>
              <w:ind w:left="60" w:right="60"/>
              <w:jc w:val="distribute"/>
              <w:rPr>
                <w:sz w:val="21"/>
                <w:szCs w:val="21"/>
              </w:rPr>
            </w:pPr>
            <w:r w:rsidRPr="007F57E2">
              <w:rPr>
                <w:rFonts w:hint="eastAsia"/>
                <w:sz w:val="21"/>
                <w:szCs w:val="21"/>
              </w:rPr>
              <w:t>中高層建築物等の概要</w:t>
            </w:r>
          </w:p>
        </w:tc>
        <w:tc>
          <w:tcPr>
            <w:tcW w:w="2008" w:type="dxa"/>
            <w:gridSpan w:val="2"/>
            <w:tcBorders>
              <w:tr2bl w:val="single" w:sz="4" w:space="0" w:color="auto"/>
            </w:tcBorders>
            <w:vAlign w:val="center"/>
          </w:tcPr>
          <w:p w:rsidR="00896D0A" w:rsidRPr="007F57E2" w:rsidRDefault="00896D0A" w:rsidP="00643917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sz w:val="21"/>
                <w:szCs w:val="21"/>
              </w:rPr>
            </w:pPr>
            <w:r w:rsidRPr="007F57E2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897" w:type="dxa"/>
            <w:gridSpan w:val="2"/>
            <w:vAlign w:val="center"/>
          </w:tcPr>
          <w:p w:rsidR="00896D0A" w:rsidRPr="007F57E2" w:rsidRDefault="00896D0A" w:rsidP="00643917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7F57E2">
              <w:rPr>
                <w:rFonts w:hint="eastAsia"/>
                <w:spacing w:val="105"/>
                <w:sz w:val="21"/>
                <w:szCs w:val="21"/>
              </w:rPr>
              <w:t>変更</w:t>
            </w:r>
            <w:r w:rsidRPr="007F57E2">
              <w:rPr>
                <w:rFonts w:hint="eastAsia"/>
                <w:sz w:val="21"/>
                <w:szCs w:val="21"/>
              </w:rPr>
              <w:t>前</w:t>
            </w:r>
          </w:p>
        </w:tc>
        <w:tc>
          <w:tcPr>
            <w:tcW w:w="3080" w:type="dxa"/>
            <w:vAlign w:val="center"/>
          </w:tcPr>
          <w:p w:rsidR="00896D0A" w:rsidRPr="007F57E2" w:rsidRDefault="00896D0A" w:rsidP="00643917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7F57E2">
              <w:rPr>
                <w:rFonts w:hint="eastAsia"/>
                <w:spacing w:val="105"/>
                <w:sz w:val="21"/>
                <w:szCs w:val="21"/>
              </w:rPr>
              <w:t>変更</w:t>
            </w:r>
            <w:r w:rsidRPr="007F57E2">
              <w:rPr>
                <w:rFonts w:hint="eastAsia"/>
                <w:sz w:val="21"/>
                <w:szCs w:val="21"/>
              </w:rPr>
              <w:t>後</w:t>
            </w:r>
          </w:p>
        </w:tc>
      </w:tr>
      <w:tr w:rsidR="00896D0A" w:rsidRPr="007F57E2" w:rsidTr="003B54CA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511" w:type="dxa"/>
            <w:vMerge/>
            <w:textDirection w:val="tbRlV"/>
            <w:vAlign w:val="center"/>
          </w:tcPr>
          <w:p w:rsidR="00896D0A" w:rsidRPr="007F57E2" w:rsidRDefault="00896D0A" w:rsidP="00643917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sz w:val="21"/>
                <w:szCs w:val="21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896D0A" w:rsidRPr="007F57E2" w:rsidRDefault="00896D0A" w:rsidP="00643917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sz w:val="21"/>
                <w:szCs w:val="21"/>
              </w:rPr>
            </w:pPr>
            <w:r w:rsidRPr="007F57E2">
              <w:rPr>
                <w:rFonts w:hint="eastAsia"/>
                <w:sz w:val="21"/>
                <w:szCs w:val="21"/>
              </w:rPr>
              <w:t>敷地面積</w:t>
            </w:r>
          </w:p>
        </w:tc>
        <w:tc>
          <w:tcPr>
            <w:tcW w:w="2897" w:type="dxa"/>
            <w:gridSpan w:val="2"/>
            <w:vAlign w:val="center"/>
          </w:tcPr>
          <w:p w:rsidR="00896D0A" w:rsidRPr="007F57E2" w:rsidRDefault="00896D0A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1"/>
                <w:szCs w:val="21"/>
              </w:rPr>
            </w:pPr>
            <w:r w:rsidRPr="007F57E2">
              <w:rPr>
                <w:sz w:val="21"/>
                <w:szCs w:val="21"/>
              </w:rPr>
              <w:t>m</w:t>
            </w:r>
            <w:r w:rsidRPr="007F57E2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080" w:type="dxa"/>
            <w:vAlign w:val="center"/>
          </w:tcPr>
          <w:p w:rsidR="00896D0A" w:rsidRPr="007F57E2" w:rsidRDefault="00896D0A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1"/>
                <w:szCs w:val="21"/>
              </w:rPr>
            </w:pPr>
            <w:r w:rsidRPr="007F57E2">
              <w:rPr>
                <w:sz w:val="21"/>
                <w:szCs w:val="21"/>
              </w:rPr>
              <w:t>m</w:t>
            </w:r>
            <w:r w:rsidRPr="007F57E2">
              <w:rPr>
                <w:sz w:val="21"/>
                <w:szCs w:val="21"/>
                <w:vertAlign w:val="superscript"/>
              </w:rPr>
              <w:t>2</w:t>
            </w:r>
          </w:p>
        </w:tc>
      </w:tr>
      <w:tr w:rsidR="00896D0A" w:rsidRPr="007F57E2" w:rsidTr="003B54CA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511" w:type="dxa"/>
            <w:vMerge/>
            <w:vAlign w:val="center"/>
          </w:tcPr>
          <w:p w:rsidR="00896D0A" w:rsidRPr="007F57E2" w:rsidRDefault="00896D0A" w:rsidP="00643917">
            <w:pPr>
              <w:wordWrap w:val="0"/>
              <w:overflowPunct w:val="0"/>
              <w:autoSpaceDE w:val="0"/>
              <w:autoSpaceDN w:val="0"/>
              <w:ind w:left="60" w:right="60"/>
              <w:rPr>
                <w:sz w:val="21"/>
                <w:szCs w:val="21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896D0A" w:rsidRPr="007F57E2" w:rsidRDefault="00896D0A" w:rsidP="00643917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sz w:val="21"/>
                <w:szCs w:val="21"/>
              </w:rPr>
            </w:pPr>
            <w:r w:rsidRPr="007F57E2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2897" w:type="dxa"/>
            <w:gridSpan w:val="2"/>
            <w:vAlign w:val="center"/>
          </w:tcPr>
          <w:p w:rsidR="00896D0A" w:rsidRPr="007F57E2" w:rsidRDefault="00896D0A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1"/>
                <w:szCs w:val="21"/>
              </w:rPr>
            </w:pPr>
            <w:r w:rsidRPr="007F57E2">
              <w:rPr>
                <w:sz w:val="21"/>
                <w:szCs w:val="21"/>
              </w:rPr>
              <w:t>m</w:t>
            </w:r>
            <w:r w:rsidRPr="007F57E2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080" w:type="dxa"/>
            <w:vAlign w:val="center"/>
          </w:tcPr>
          <w:p w:rsidR="00896D0A" w:rsidRPr="007F57E2" w:rsidRDefault="00896D0A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1"/>
                <w:szCs w:val="21"/>
              </w:rPr>
            </w:pPr>
            <w:r w:rsidRPr="007F57E2">
              <w:rPr>
                <w:sz w:val="21"/>
                <w:szCs w:val="21"/>
              </w:rPr>
              <w:t>m</w:t>
            </w:r>
            <w:r w:rsidRPr="007F57E2">
              <w:rPr>
                <w:sz w:val="21"/>
                <w:szCs w:val="21"/>
                <w:vertAlign w:val="superscript"/>
              </w:rPr>
              <w:t>2</w:t>
            </w:r>
          </w:p>
        </w:tc>
      </w:tr>
      <w:tr w:rsidR="00896D0A" w:rsidRPr="007F57E2" w:rsidTr="003B54CA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511" w:type="dxa"/>
            <w:vMerge/>
            <w:vAlign w:val="center"/>
          </w:tcPr>
          <w:p w:rsidR="00896D0A" w:rsidRPr="007F57E2" w:rsidRDefault="00896D0A" w:rsidP="00643917">
            <w:pPr>
              <w:wordWrap w:val="0"/>
              <w:overflowPunct w:val="0"/>
              <w:autoSpaceDE w:val="0"/>
              <w:autoSpaceDN w:val="0"/>
              <w:ind w:left="60" w:right="60"/>
              <w:rPr>
                <w:sz w:val="21"/>
                <w:szCs w:val="21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896D0A" w:rsidRPr="007F57E2" w:rsidRDefault="00896D0A" w:rsidP="00643917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sz w:val="21"/>
                <w:szCs w:val="21"/>
              </w:rPr>
            </w:pPr>
            <w:r w:rsidRPr="007F57E2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2897" w:type="dxa"/>
            <w:gridSpan w:val="2"/>
            <w:vAlign w:val="center"/>
          </w:tcPr>
          <w:p w:rsidR="00896D0A" w:rsidRPr="007F57E2" w:rsidRDefault="00896D0A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1"/>
                <w:szCs w:val="21"/>
              </w:rPr>
            </w:pPr>
            <w:r w:rsidRPr="007F57E2">
              <w:rPr>
                <w:sz w:val="21"/>
                <w:szCs w:val="21"/>
              </w:rPr>
              <w:t>m</w:t>
            </w:r>
            <w:r w:rsidRPr="007F57E2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080" w:type="dxa"/>
            <w:vAlign w:val="center"/>
          </w:tcPr>
          <w:p w:rsidR="00896D0A" w:rsidRPr="007F57E2" w:rsidRDefault="00896D0A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1"/>
                <w:szCs w:val="21"/>
              </w:rPr>
            </w:pPr>
            <w:r w:rsidRPr="007F57E2">
              <w:rPr>
                <w:sz w:val="21"/>
                <w:szCs w:val="21"/>
              </w:rPr>
              <w:t>m</w:t>
            </w:r>
            <w:r w:rsidRPr="007F57E2">
              <w:rPr>
                <w:sz w:val="21"/>
                <w:szCs w:val="21"/>
                <w:vertAlign w:val="superscript"/>
              </w:rPr>
              <w:t>2</w:t>
            </w:r>
          </w:p>
        </w:tc>
      </w:tr>
      <w:tr w:rsidR="00896D0A" w:rsidRPr="007F57E2" w:rsidTr="003B54CA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511" w:type="dxa"/>
            <w:vMerge/>
            <w:vAlign w:val="center"/>
          </w:tcPr>
          <w:p w:rsidR="00896D0A" w:rsidRPr="007F57E2" w:rsidRDefault="00896D0A" w:rsidP="00643917">
            <w:pPr>
              <w:wordWrap w:val="0"/>
              <w:overflowPunct w:val="0"/>
              <w:autoSpaceDE w:val="0"/>
              <w:autoSpaceDN w:val="0"/>
              <w:ind w:left="60" w:right="60"/>
              <w:rPr>
                <w:sz w:val="21"/>
                <w:szCs w:val="21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896D0A" w:rsidRPr="007F57E2" w:rsidRDefault="00896D0A" w:rsidP="00643917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sz w:val="21"/>
                <w:szCs w:val="21"/>
              </w:rPr>
            </w:pPr>
            <w:r w:rsidRPr="007F57E2">
              <w:rPr>
                <w:rFonts w:hint="eastAsia"/>
                <w:sz w:val="21"/>
                <w:szCs w:val="21"/>
              </w:rPr>
              <w:t>高さ</w:t>
            </w:r>
          </w:p>
        </w:tc>
        <w:tc>
          <w:tcPr>
            <w:tcW w:w="2897" w:type="dxa"/>
            <w:gridSpan w:val="2"/>
            <w:vAlign w:val="center"/>
          </w:tcPr>
          <w:p w:rsidR="00896D0A" w:rsidRPr="007F57E2" w:rsidRDefault="00896D0A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1"/>
                <w:szCs w:val="21"/>
              </w:rPr>
            </w:pPr>
            <w:r w:rsidRPr="007F57E2">
              <w:rPr>
                <w:sz w:val="21"/>
                <w:szCs w:val="21"/>
              </w:rPr>
              <w:t>m</w:t>
            </w:r>
          </w:p>
        </w:tc>
        <w:tc>
          <w:tcPr>
            <w:tcW w:w="3080" w:type="dxa"/>
            <w:vAlign w:val="center"/>
          </w:tcPr>
          <w:p w:rsidR="00896D0A" w:rsidRPr="007F57E2" w:rsidRDefault="00896D0A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1"/>
                <w:szCs w:val="21"/>
              </w:rPr>
            </w:pPr>
            <w:r w:rsidRPr="007F57E2">
              <w:rPr>
                <w:sz w:val="21"/>
                <w:szCs w:val="21"/>
              </w:rPr>
              <w:t>m</w:t>
            </w:r>
          </w:p>
        </w:tc>
      </w:tr>
      <w:tr w:rsidR="00896D0A" w:rsidRPr="007F57E2" w:rsidTr="003B54CA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511" w:type="dxa"/>
            <w:vMerge/>
            <w:vAlign w:val="center"/>
          </w:tcPr>
          <w:p w:rsidR="00896D0A" w:rsidRPr="007F57E2" w:rsidRDefault="00896D0A" w:rsidP="00643917">
            <w:pPr>
              <w:wordWrap w:val="0"/>
              <w:overflowPunct w:val="0"/>
              <w:autoSpaceDE w:val="0"/>
              <w:autoSpaceDN w:val="0"/>
              <w:ind w:left="60" w:right="60"/>
              <w:rPr>
                <w:sz w:val="21"/>
                <w:szCs w:val="21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896D0A" w:rsidRPr="007F57E2" w:rsidRDefault="00896D0A" w:rsidP="00643917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sz w:val="21"/>
                <w:szCs w:val="21"/>
              </w:rPr>
            </w:pPr>
            <w:r w:rsidRPr="007F57E2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2897" w:type="dxa"/>
            <w:gridSpan w:val="2"/>
            <w:vAlign w:val="center"/>
          </w:tcPr>
          <w:p w:rsidR="00896D0A" w:rsidRPr="007F57E2" w:rsidRDefault="00896D0A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1"/>
                <w:szCs w:val="21"/>
              </w:rPr>
            </w:pPr>
            <w:r w:rsidRPr="007F57E2">
              <w:rPr>
                <w:rFonts w:hint="eastAsia"/>
                <w:sz w:val="21"/>
                <w:szCs w:val="21"/>
              </w:rPr>
              <w:t>階</w:t>
            </w:r>
          </w:p>
        </w:tc>
        <w:tc>
          <w:tcPr>
            <w:tcW w:w="3080" w:type="dxa"/>
            <w:vAlign w:val="center"/>
          </w:tcPr>
          <w:p w:rsidR="00896D0A" w:rsidRPr="007F57E2" w:rsidRDefault="00896D0A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1"/>
                <w:szCs w:val="21"/>
              </w:rPr>
            </w:pPr>
            <w:r w:rsidRPr="007F57E2">
              <w:rPr>
                <w:rFonts w:hint="eastAsia"/>
                <w:sz w:val="21"/>
                <w:szCs w:val="21"/>
              </w:rPr>
              <w:t>階</w:t>
            </w:r>
          </w:p>
        </w:tc>
      </w:tr>
      <w:tr w:rsidR="00896D0A" w:rsidRPr="007F57E2" w:rsidTr="003B54CA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511" w:type="dxa"/>
            <w:vMerge/>
            <w:vAlign w:val="center"/>
          </w:tcPr>
          <w:p w:rsidR="00896D0A" w:rsidRPr="007F57E2" w:rsidRDefault="00896D0A" w:rsidP="00643917">
            <w:pPr>
              <w:wordWrap w:val="0"/>
              <w:overflowPunct w:val="0"/>
              <w:autoSpaceDE w:val="0"/>
              <w:autoSpaceDN w:val="0"/>
              <w:ind w:left="60" w:right="60"/>
              <w:rPr>
                <w:sz w:val="21"/>
                <w:szCs w:val="21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896D0A" w:rsidRPr="007F57E2" w:rsidRDefault="00896D0A" w:rsidP="00643917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sz w:val="21"/>
                <w:szCs w:val="21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896D0A" w:rsidRPr="007F57E2" w:rsidRDefault="00896D0A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1"/>
                <w:szCs w:val="21"/>
              </w:rPr>
            </w:pPr>
          </w:p>
        </w:tc>
        <w:tc>
          <w:tcPr>
            <w:tcW w:w="3080" w:type="dxa"/>
            <w:vAlign w:val="center"/>
          </w:tcPr>
          <w:p w:rsidR="00896D0A" w:rsidRPr="007F57E2" w:rsidRDefault="00896D0A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1"/>
                <w:szCs w:val="21"/>
              </w:rPr>
            </w:pPr>
          </w:p>
        </w:tc>
      </w:tr>
      <w:tr w:rsidR="007F57E2" w:rsidRPr="007F57E2" w:rsidTr="005D14CE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222" w:type="dxa"/>
            <w:gridSpan w:val="2"/>
            <w:vMerge w:val="restart"/>
            <w:vAlign w:val="center"/>
          </w:tcPr>
          <w:p w:rsidR="007F57E2" w:rsidRPr="007F57E2" w:rsidRDefault="007F57E2" w:rsidP="00643917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  <w:rPr>
                <w:sz w:val="21"/>
                <w:szCs w:val="21"/>
              </w:rPr>
            </w:pPr>
            <w:r w:rsidRPr="007F57E2">
              <w:rPr>
                <w:rFonts w:hint="eastAsia"/>
                <w:sz w:val="21"/>
                <w:szCs w:val="21"/>
              </w:rPr>
              <w:t>建築主等の変更</w:t>
            </w:r>
          </w:p>
        </w:tc>
        <w:tc>
          <w:tcPr>
            <w:tcW w:w="1297" w:type="dxa"/>
            <w:vMerge w:val="restart"/>
            <w:vAlign w:val="center"/>
          </w:tcPr>
          <w:p w:rsidR="007F57E2" w:rsidRPr="007F57E2" w:rsidRDefault="007F57E2" w:rsidP="00643917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sz w:val="21"/>
                <w:szCs w:val="21"/>
              </w:rPr>
            </w:pPr>
            <w:r w:rsidRPr="007F57E2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841" w:type="dxa"/>
            <w:tcBorders>
              <w:bottom w:val="dashSmallGap" w:sz="4" w:space="0" w:color="auto"/>
            </w:tcBorders>
            <w:vAlign w:val="center"/>
          </w:tcPr>
          <w:p w:rsidR="007F57E2" w:rsidRPr="007F57E2" w:rsidRDefault="007F57E2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7F57E2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136" w:type="dxa"/>
            <w:gridSpan w:val="2"/>
            <w:tcBorders>
              <w:bottom w:val="dashSmallGap" w:sz="4" w:space="0" w:color="auto"/>
            </w:tcBorders>
            <w:vAlign w:val="center"/>
          </w:tcPr>
          <w:p w:rsidR="007F57E2" w:rsidRPr="007F57E2" w:rsidRDefault="007F57E2" w:rsidP="00643917">
            <w:pPr>
              <w:wordWrap w:val="0"/>
              <w:overflowPunct w:val="0"/>
              <w:autoSpaceDE w:val="0"/>
              <w:autoSpaceDN w:val="0"/>
              <w:ind w:right="113"/>
              <w:rPr>
                <w:sz w:val="21"/>
                <w:szCs w:val="21"/>
              </w:rPr>
            </w:pPr>
            <w:r w:rsidRPr="007F57E2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7F57E2" w:rsidRPr="007F57E2" w:rsidTr="005D14CE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222" w:type="dxa"/>
            <w:gridSpan w:val="2"/>
            <w:vMerge/>
            <w:vAlign w:val="center"/>
          </w:tcPr>
          <w:p w:rsidR="007F57E2" w:rsidRPr="007F57E2" w:rsidRDefault="007F57E2" w:rsidP="00643917">
            <w:pPr>
              <w:wordWrap w:val="0"/>
              <w:overflowPunct w:val="0"/>
              <w:autoSpaceDE w:val="0"/>
              <w:autoSpaceDN w:val="0"/>
              <w:ind w:left="60" w:right="60"/>
              <w:rPr>
                <w:sz w:val="21"/>
                <w:szCs w:val="21"/>
              </w:rPr>
            </w:pPr>
          </w:p>
        </w:tc>
        <w:tc>
          <w:tcPr>
            <w:tcW w:w="1297" w:type="dxa"/>
            <w:vMerge/>
            <w:vAlign w:val="center"/>
          </w:tcPr>
          <w:p w:rsidR="007F57E2" w:rsidRPr="007F57E2" w:rsidRDefault="007F57E2" w:rsidP="00643917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dashSmallGap" w:sz="4" w:space="0" w:color="auto"/>
            </w:tcBorders>
            <w:vAlign w:val="center"/>
          </w:tcPr>
          <w:p w:rsidR="007F57E2" w:rsidRPr="007F57E2" w:rsidRDefault="007F57E2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7F57E2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136" w:type="dxa"/>
            <w:gridSpan w:val="2"/>
            <w:tcBorders>
              <w:top w:val="dashSmallGap" w:sz="4" w:space="0" w:color="auto"/>
            </w:tcBorders>
            <w:vAlign w:val="center"/>
          </w:tcPr>
          <w:p w:rsidR="007F57E2" w:rsidRPr="007F57E2" w:rsidRDefault="007F57E2" w:rsidP="00643917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sz w:val="21"/>
                <w:szCs w:val="21"/>
              </w:rPr>
            </w:pPr>
            <w:r w:rsidRPr="007F57E2">
              <w:rPr>
                <w:rFonts w:hint="eastAsia"/>
                <w:spacing w:val="105"/>
                <w:sz w:val="21"/>
                <w:szCs w:val="21"/>
              </w:rPr>
              <w:t>電</w:t>
            </w:r>
            <w:r w:rsidRPr="007F57E2">
              <w:rPr>
                <w:rFonts w:hint="eastAsia"/>
                <w:sz w:val="21"/>
                <w:szCs w:val="21"/>
              </w:rPr>
              <w:t xml:space="preserve">話　　</w:t>
            </w:r>
            <w:r w:rsidRPr="007F57E2">
              <w:rPr>
                <w:sz w:val="21"/>
                <w:szCs w:val="21"/>
              </w:rPr>
              <w:t>(</w:t>
            </w:r>
            <w:r w:rsidRPr="007F57E2">
              <w:rPr>
                <w:rFonts w:hint="eastAsia"/>
                <w:sz w:val="21"/>
                <w:szCs w:val="21"/>
              </w:rPr>
              <w:t xml:space="preserve">　　</w:t>
            </w:r>
            <w:r w:rsidRPr="007F57E2">
              <w:rPr>
                <w:sz w:val="21"/>
                <w:szCs w:val="21"/>
              </w:rPr>
              <w:t>)</w:t>
            </w:r>
            <w:r w:rsidRPr="007F57E2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7F57E2" w:rsidRPr="007F57E2" w:rsidTr="005D14CE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222" w:type="dxa"/>
            <w:gridSpan w:val="2"/>
            <w:vMerge/>
            <w:vAlign w:val="center"/>
          </w:tcPr>
          <w:p w:rsidR="007F57E2" w:rsidRPr="007F57E2" w:rsidRDefault="007F57E2" w:rsidP="00643917">
            <w:pPr>
              <w:wordWrap w:val="0"/>
              <w:overflowPunct w:val="0"/>
              <w:autoSpaceDE w:val="0"/>
              <w:autoSpaceDN w:val="0"/>
              <w:ind w:left="60" w:right="60"/>
              <w:rPr>
                <w:sz w:val="21"/>
                <w:szCs w:val="21"/>
              </w:rPr>
            </w:pPr>
          </w:p>
        </w:tc>
        <w:tc>
          <w:tcPr>
            <w:tcW w:w="1297" w:type="dxa"/>
            <w:vMerge w:val="restart"/>
            <w:vAlign w:val="center"/>
          </w:tcPr>
          <w:p w:rsidR="007F57E2" w:rsidRPr="007F57E2" w:rsidRDefault="007F57E2" w:rsidP="00643917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sz w:val="21"/>
                <w:szCs w:val="21"/>
              </w:rPr>
            </w:pPr>
            <w:r w:rsidRPr="007F57E2"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841" w:type="dxa"/>
            <w:tcBorders>
              <w:bottom w:val="dashSmallGap" w:sz="4" w:space="0" w:color="auto"/>
            </w:tcBorders>
            <w:vAlign w:val="center"/>
          </w:tcPr>
          <w:p w:rsidR="007F57E2" w:rsidRPr="007F57E2" w:rsidRDefault="007F57E2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7F57E2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136" w:type="dxa"/>
            <w:gridSpan w:val="2"/>
            <w:tcBorders>
              <w:bottom w:val="dashSmallGap" w:sz="4" w:space="0" w:color="auto"/>
            </w:tcBorders>
            <w:vAlign w:val="center"/>
          </w:tcPr>
          <w:p w:rsidR="007F57E2" w:rsidRPr="007F57E2" w:rsidRDefault="007F57E2" w:rsidP="00643917">
            <w:pPr>
              <w:wordWrap w:val="0"/>
              <w:overflowPunct w:val="0"/>
              <w:autoSpaceDE w:val="0"/>
              <w:autoSpaceDN w:val="0"/>
              <w:ind w:right="113"/>
              <w:rPr>
                <w:sz w:val="21"/>
                <w:szCs w:val="21"/>
              </w:rPr>
            </w:pPr>
            <w:r w:rsidRPr="007F57E2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7F57E2" w:rsidRPr="007F57E2" w:rsidTr="003B54CA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222" w:type="dxa"/>
            <w:gridSpan w:val="2"/>
            <w:vMerge/>
            <w:vAlign w:val="center"/>
          </w:tcPr>
          <w:p w:rsidR="007F57E2" w:rsidRPr="007F57E2" w:rsidRDefault="007F57E2" w:rsidP="00643917">
            <w:pPr>
              <w:wordWrap w:val="0"/>
              <w:overflowPunct w:val="0"/>
              <w:autoSpaceDE w:val="0"/>
              <w:autoSpaceDN w:val="0"/>
              <w:ind w:left="113" w:right="113"/>
              <w:rPr>
                <w:spacing w:val="-20"/>
                <w:sz w:val="21"/>
                <w:szCs w:val="21"/>
              </w:rPr>
            </w:pPr>
          </w:p>
        </w:tc>
        <w:tc>
          <w:tcPr>
            <w:tcW w:w="1297" w:type="dxa"/>
            <w:vMerge/>
            <w:vAlign w:val="center"/>
          </w:tcPr>
          <w:p w:rsidR="007F57E2" w:rsidRPr="007F57E2" w:rsidRDefault="007F57E2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-20"/>
                <w:sz w:val="21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7F57E2" w:rsidRPr="007F57E2" w:rsidRDefault="007F57E2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7F57E2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136" w:type="dxa"/>
            <w:gridSpan w:val="2"/>
            <w:vAlign w:val="center"/>
          </w:tcPr>
          <w:p w:rsidR="007F57E2" w:rsidRPr="007F57E2" w:rsidRDefault="007F57E2" w:rsidP="00643917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sz w:val="21"/>
                <w:szCs w:val="21"/>
              </w:rPr>
            </w:pPr>
            <w:r w:rsidRPr="007F57E2">
              <w:rPr>
                <w:rFonts w:hint="eastAsia"/>
                <w:spacing w:val="105"/>
                <w:sz w:val="21"/>
                <w:szCs w:val="21"/>
              </w:rPr>
              <w:t>電</w:t>
            </w:r>
            <w:r w:rsidRPr="007F57E2">
              <w:rPr>
                <w:rFonts w:hint="eastAsia"/>
                <w:sz w:val="21"/>
                <w:szCs w:val="21"/>
              </w:rPr>
              <w:t xml:space="preserve">話　　</w:t>
            </w:r>
            <w:r w:rsidRPr="007F57E2">
              <w:rPr>
                <w:sz w:val="21"/>
                <w:szCs w:val="21"/>
              </w:rPr>
              <w:t>(</w:t>
            </w:r>
            <w:r w:rsidRPr="007F57E2">
              <w:rPr>
                <w:rFonts w:hint="eastAsia"/>
                <w:sz w:val="21"/>
                <w:szCs w:val="21"/>
              </w:rPr>
              <w:t xml:space="preserve">　　</w:t>
            </w:r>
            <w:r w:rsidRPr="007F57E2">
              <w:rPr>
                <w:sz w:val="21"/>
                <w:szCs w:val="21"/>
              </w:rPr>
              <w:t>)</w:t>
            </w:r>
            <w:r w:rsidRPr="007F57E2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7F57E2" w:rsidRPr="007F57E2" w:rsidTr="003B54CA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2519" w:type="dxa"/>
            <w:gridSpan w:val="3"/>
            <w:vAlign w:val="center"/>
          </w:tcPr>
          <w:p w:rsidR="007F57E2" w:rsidRPr="007F57E2" w:rsidRDefault="007F57E2" w:rsidP="006439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-20"/>
                <w:sz w:val="21"/>
                <w:szCs w:val="21"/>
              </w:rPr>
            </w:pPr>
            <w:r w:rsidRPr="007F57E2">
              <w:rPr>
                <w:rFonts w:hint="eastAsia"/>
                <w:spacing w:val="-20"/>
                <w:sz w:val="21"/>
                <w:szCs w:val="21"/>
              </w:rPr>
              <w:t>変更の理由</w:t>
            </w:r>
          </w:p>
        </w:tc>
        <w:tc>
          <w:tcPr>
            <w:tcW w:w="5977" w:type="dxa"/>
            <w:gridSpan w:val="3"/>
            <w:vAlign w:val="center"/>
          </w:tcPr>
          <w:p w:rsidR="007F57E2" w:rsidRPr="007F57E2" w:rsidRDefault="007F57E2" w:rsidP="00643917">
            <w:pPr>
              <w:wordWrap w:val="0"/>
              <w:overflowPunct w:val="0"/>
              <w:autoSpaceDE w:val="0"/>
              <w:autoSpaceDN w:val="0"/>
              <w:ind w:right="113"/>
              <w:rPr>
                <w:sz w:val="21"/>
                <w:szCs w:val="21"/>
              </w:rPr>
            </w:pPr>
          </w:p>
        </w:tc>
      </w:tr>
    </w:tbl>
    <w:p w:rsidR="00393C6B" w:rsidRDefault="007F57E2" w:rsidP="007F57E2">
      <w:pPr>
        <w:spacing w:line="300" w:lineRule="exact"/>
        <w:rPr>
          <w:sz w:val="21"/>
          <w:szCs w:val="21"/>
        </w:rPr>
      </w:pPr>
      <w:r w:rsidRPr="007F57E2">
        <w:rPr>
          <w:sz w:val="21"/>
          <w:szCs w:val="21"/>
        </w:rPr>
        <w:t>(</w:t>
      </w:r>
      <w:r w:rsidRPr="007F57E2">
        <w:rPr>
          <w:rFonts w:hint="eastAsia"/>
          <w:sz w:val="21"/>
          <w:szCs w:val="21"/>
        </w:rPr>
        <w:t>注</w:t>
      </w:r>
      <w:r w:rsidRPr="007F57E2">
        <w:rPr>
          <w:sz w:val="21"/>
          <w:szCs w:val="21"/>
        </w:rPr>
        <w:t>)</w:t>
      </w:r>
      <w:r w:rsidRPr="007F57E2">
        <w:rPr>
          <w:rFonts w:hint="eastAsia"/>
          <w:sz w:val="21"/>
          <w:szCs w:val="21"/>
        </w:rPr>
        <w:t xml:space="preserve">　</w:t>
      </w:r>
      <w:r w:rsidR="000F2F31">
        <w:rPr>
          <w:rFonts w:hint="eastAsia"/>
          <w:sz w:val="21"/>
          <w:szCs w:val="21"/>
        </w:rPr>
        <w:t xml:space="preserve">１　</w:t>
      </w:r>
      <w:r w:rsidRPr="007F57E2">
        <w:rPr>
          <w:rFonts w:hint="eastAsia"/>
          <w:sz w:val="21"/>
          <w:szCs w:val="21"/>
        </w:rPr>
        <w:t>変更の種類欄の該当する□にレ印を記入してください。</w:t>
      </w:r>
    </w:p>
    <w:p w:rsidR="000B5320" w:rsidRPr="007A5E0E" w:rsidRDefault="000F2F31" w:rsidP="000C21E7">
      <w:pPr>
        <w:spacing w:line="300" w:lineRule="exact"/>
        <w:ind w:left="840" w:hangingChars="400" w:hanging="8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272EE3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２　提出</w:t>
      </w:r>
      <w:r w:rsidRPr="000F2F31">
        <w:rPr>
          <w:rFonts w:hint="eastAsia"/>
          <w:sz w:val="21"/>
          <w:szCs w:val="21"/>
        </w:rPr>
        <w:t>した添付図書の記載に変更があるときは、その添付図書のうち変更に係る図書を添付してください。</w:t>
      </w:r>
    </w:p>
    <w:sectPr w:rsidR="000B5320" w:rsidRPr="007A5E0E" w:rsidSect="003B4DA9">
      <w:pgSz w:w="11906" w:h="16838" w:code="9"/>
      <w:pgMar w:top="1701" w:right="1701" w:bottom="1418" w:left="1701" w:header="851" w:footer="992" w:gutter="0"/>
      <w:cols w:space="425"/>
      <w:docGrid w:linePitch="424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9E9" w:rsidRDefault="00E769E9" w:rsidP="00AD584E">
      <w:r>
        <w:separator/>
      </w:r>
    </w:p>
  </w:endnote>
  <w:endnote w:type="continuationSeparator" w:id="0">
    <w:p w:rsidR="00E769E9" w:rsidRDefault="00E769E9" w:rsidP="00AD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9E9" w:rsidRDefault="00E769E9" w:rsidP="00AD584E">
      <w:r>
        <w:separator/>
      </w:r>
    </w:p>
  </w:footnote>
  <w:footnote w:type="continuationSeparator" w:id="0">
    <w:p w:rsidR="00E769E9" w:rsidRDefault="00E769E9" w:rsidP="00AD5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93"/>
    <w:rsid w:val="00001B9B"/>
    <w:rsid w:val="000129B7"/>
    <w:rsid w:val="000274AB"/>
    <w:rsid w:val="00030DD9"/>
    <w:rsid w:val="00032B41"/>
    <w:rsid w:val="00063C68"/>
    <w:rsid w:val="00076240"/>
    <w:rsid w:val="00082894"/>
    <w:rsid w:val="00090D87"/>
    <w:rsid w:val="000A7EE7"/>
    <w:rsid w:val="000B5320"/>
    <w:rsid w:val="000C21E7"/>
    <w:rsid w:val="000C2959"/>
    <w:rsid w:val="000D4CE8"/>
    <w:rsid w:val="000E1BF8"/>
    <w:rsid w:val="000F05A5"/>
    <w:rsid w:val="000F16B1"/>
    <w:rsid w:val="000F1EE1"/>
    <w:rsid w:val="000F2F31"/>
    <w:rsid w:val="000F76FA"/>
    <w:rsid w:val="00102A7E"/>
    <w:rsid w:val="001040D8"/>
    <w:rsid w:val="0010447F"/>
    <w:rsid w:val="001047EE"/>
    <w:rsid w:val="001368FC"/>
    <w:rsid w:val="00146644"/>
    <w:rsid w:val="00154E1A"/>
    <w:rsid w:val="00171CA6"/>
    <w:rsid w:val="00173138"/>
    <w:rsid w:val="0018118B"/>
    <w:rsid w:val="001839E8"/>
    <w:rsid w:val="00183ED1"/>
    <w:rsid w:val="001842D4"/>
    <w:rsid w:val="00190145"/>
    <w:rsid w:val="001904CE"/>
    <w:rsid w:val="0019504F"/>
    <w:rsid w:val="001A0ABA"/>
    <w:rsid w:val="001A1683"/>
    <w:rsid w:val="001A71F0"/>
    <w:rsid w:val="001D35F1"/>
    <w:rsid w:val="001E140E"/>
    <w:rsid w:val="001E45F4"/>
    <w:rsid w:val="001E58A2"/>
    <w:rsid w:val="001E686C"/>
    <w:rsid w:val="001F1F9B"/>
    <w:rsid w:val="001F7518"/>
    <w:rsid w:val="002034AF"/>
    <w:rsid w:val="00203E2C"/>
    <w:rsid w:val="00213E2A"/>
    <w:rsid w:val="00217D05"/>
    <w:rsid w:val="00237063"/>
    <w:rsid w:val="00243737"/>
    <w:rsid w:val="00253075"/>
    <w:rsid w:val="00261BFC"/>
    <w:rsid w:val="00267907"/>
    <w:rsid w:val="002714CF"/>
    <w:rsid w:val="00272EE3"/>
    <w:rsid w:val="00273D00"/>
    <w:rsid w:val="00281D53"/>
    <w:rsid w:val="00282505"/>
    <w:rsid w:val="00286DDC"/>
    <w:rsid w:val="002953F6"/>
    <w:rsid w:val="002966D2"/>
    <w:rsid w:val="002A19E2"/>
    <w:rsid w:val="002B0A85"/>
    <w:rsid w:val="002B43E2"/>
    <w:rsid w:val="002B7FF4"/>
    <w:rsid w:val="002D13B6"/>
    <w:rsid w:val="002D7743"/>
    <w:rsid w:val="002E1300"/>
    <w:rsid w:val="002E6CC1"/>
    <w:rsid w:val="002F10A7"/>
    <w:rsid w:val="00305353"/>
    <w:rsid w:val="003102F6"/>
    <w:rsid w:val="00323269"/>
    <w:rsid w:val="00325C7B"/>
    <w:rsid w:val="0032688F"/>
    <w:rsid w:val="00331E64"/>
    <w:rsid w:val="003324F2"/>
    <w:rsid w:val="00335ED4"/>
    <w:rsid w:val="00360583"/>
    <w:rsid w:val="00380786"/>
    <w:rsid w:val="00384A18"/>
    <w:rsid w:val="00393C6B"/>
    <w:rsid w:val="003A0EC9"/>
    <w:rsid w:val="003A6947"/>
    <w:rsid w:val="003A7656"/>
    <w:rsid w:val="003B11A1"/>
    <w:rsid w:val="003B4DA9"/>
    <w:rsid w:val="003B5399"/>
    <w:rsid w:val="003B54CA"/>
    <w:rsid w:val="003D218E"/>
    <w:rsid w:val="003E6153"/>
    <w:rsid w:val="004249B3"/>
    <w:rsid w:val="004357A8"/>
    <w:rsid w:val="00466D07"/>
    <w:rsid w:val="0047716B"/>
    <w:rsid w:val="00480D2A"/>
    <w:rsid w:val="004A0E4F"/>
    <w:rsid w:val="004A3E62"/>
    <w:rsid w:val="004A69CF"/>
    <w:rsid w:val="004B042B"/>
    <w:rsid w:val="004C301F"/>
    <w:rsid w:val="004D06C8"/>
    <w:rsid w:val="004F036E"/>
    <w:rsid w:val="004F03E3"/>
    <w:rsid w:val="00507B6F"/>
    <w:rsid w:val="00522245"/>
    <w:rsid w:val="00523C25"/>
    <w:rsid w:val="00525DFB"/>
    <w:rsid w:val="00530214"/>
    <w:rsid w:val="00536C37"/>
    <w:rsid w:val="00536CC7"/>
    <w:rsid w:val="005602A3"/>
    <w:rsid w:val="00562B81"/>
    <w:rsid w:val="0056627B"/>
    <w:rsid w:val="005940D8"/>
    <w:rsid w:val="005A330F"/>
    <w:rsid w:val="005B4317"/>
    <w:rsid w:val="005D14CE"/>
    <w:rsid w:val="005F3598"/>
    <w:rsid w:val="00611D99"/>
    <w:rsid w:val="00621E67"/>
    <w:rsid w:val="006344BD"/>
    <w:rsid w:val="00643917"/>
    <w:rsid w:val="006640D3"/>
    <w:rsid w:val="00666B04"/>
    <w:rsid w:val="0067078A"/>
    <w:rsid w:val="00686C7C"/>
    <w:rsid w:val="00695F7F"/>
    <w:rsid w:val="0069608A"/>
    <w:rsid w:val="006A0CE8"/>
    <w:rsid w:val="006B0806"/>
    <w:rsid w:val="006F0255"/>
    <w:rsid w:val="007179A1"/>
    <w:rsid w:val="00723ACD"/>
    <w:rsid w:val="007432BB"/>
    <w:rsid w:val="00744441"/>
    <w:rsid w:val="007571BC"/>
    <w:rsid w:val="00765B95"/>
    <w:rsid w:val="007723D2"/>
    <w:rsid w:val="007728DE"/>
    <w:rsid w:val="00774424"/>
    <w:rsid w:val="00774C2B"/>
    <w:rsid w:val="007A466C"/>
    <w:rsid w:val="007A5E0E"/>
    <w:rsid w:val="007A6B93"/>
    <w:rsid w:val="007B36F4"/>
    <w:rsid w:val="007B753D"/>
    <w:rsid w:val="007C0C17"/>
    <w:rsid w:val="007C46E9"/>
    <w:rsid w:val="007D61E7"/>
    <w:rsid w:val="007F37AA"/>
    <w:rsid w:val="007F57E2"/>
    <w:rsid w:val="00804121"/>
    <w:rsid w:val="00833777"/>
    <w:rsid w:val="00834E83"/>
    <w:rsid w:val="00840638"/>
    <w:rsid w:val="00841503"/>
    <w:rsid w:val="008466A5"/>
    <w:rsid w:val="00890CE7"/>
    <w:rsid w:val="008919C2"/>
    <w:rsid w:val="00891E8B"/>
    <w:rsid w:val="00896D0A"/>
    <w:rsid w:val="008A4179"/>
    <w:rsid w:val="008B3E8E"/>
    <w:rsid w:val="008B6F7D"/>
    <w:rsid w:val="008C0BDD"/>
    <w:rsid w:val="008D1120"/>
    <w:rsid w:val="008E1F13"/>
    <w:rsid w:val="008E3F68"/>
    <w:rsid w:val="008F1787"/>
    <w:rsid w:val="00902FB9"/>
    <w:rsid w:val="00913AF5"/>
    <w:rsid w:val="00913E39"/>
    <w:rsid w:val="00934812"/>
    <w:rsid w:val="009371CA"/>
    <w:rsid w:val="00941DF6"/>
    <w:rsid w:val="009513D6"/>
    <w:rsid w:val="009638FC"/>
    <w:rsid w:val="009736F3"/>
    <w:rsid w:val="00975C98"/>
    <w:rsid w:val="00977CC0"/>
    <w:rsid w:val="009C42B0"/>
    <w:rsid w:val="009C4A8E"/>
    <w:rsid w:val="009E1A43"/>
    <w:rsid w:val="00A030AB"/>
    <w:rsid w:val="00A163E0"/>
    <w:rsid w:val="00A365C3"/>
    <w:rsid w:val="00A47666"/>
    <w:rsid w:val="00A63547"/>
    <w:rsid w:val="00A95173"/>
    <w:rsid w:val="00A9722F"/>
    <w:rsid w:val="00AB17BD"/>
    <w:rsid w:val="00AB229C"/>
    <w:rsid w:val="00AC378F"/>
    <w:rsid w:val="00AC59DB"/>
    <w:rsid w:val="00AD584E"/>
    <w:rsid w:val="00AF2DEA"/>
    <w:rsid w:val="00AF351F"/>
    <w:rsid w:val="00AF391B"/>
    <w:rsid w:val="00AF6320"/>
    <w:rsid w:val="00B04FC0"/>
    <w:rsid w:val="00B115EF"/>
    <w:rsid w:val="00B12186"/>
    <w:rsid w:val="00B248B4"/>
    <w:rsid w:val="00B51748"/>
    <w:rsid w:val="00B63E7D"/>
    <w:rsid w:val="00B70DA4"/>
    <w:rsid w:val="00B76ACA"/>
    <w:rsid w:val="00B85FDA"/>
    <w:rsid w:val="00B90339"/>
    <w:rsid w:val="00B90D9C"/>
    <w:rsid w:val="00BB63B7"/>
    <w:rsid w:val="00BC1903"/>
    <w:rsid w:val="00BE7B11"/>
    <w:rsid w:val="00BF0C85"/>
    <w:rsid w:val="00BF173E"/>
    <w:rsid w:val="00C01D3F"/>
    <w:rsid w:val="00C213B9"/>
    <w:rsid w:val="00C2375B"/>
    <w:rsid w:val="00C23B5D"/>
    <w:rsid w:val="00C27A0D"/>
    <w:rsid w:val="00C465E6"/>
    <w:rsid w:val="00C6447E"/>
    <w:rsid w:val="00C659C5"/>
    <w:rsid w:val="00C67421"/>
    <w:rsid w:val="00C90FFD"/>
    <w:rsid w:val="00CA03F1"/>
    <w:rsid w:val="00CA4B1F"/>
    <w:rsid w:val="00CC33C1"/>
    <w:rsid w:val="00CC7C11"/>
    <w:rsid w:val="00CD05AD"/>
    <w:rsid w:val="00CF7475"/>
    <w:rsid w:val="00D03412"/>
    <w:rsid w:val="00D0537D"/>
    <w:rsid w:val="00D067DB"/>
    <w:rsid w:val="00D13976"/>
    <w:rsid w:val="00D20216"/>
    <w:rsid w:val="00D32F06"/>
    <w:rsid w:val="00D41ED3"/>
    <w:rsid w:val="00D54856"/>
    <w:rsid w:val="00D5667D"/>
    <w:rsid w:val="00D75B63"/>
    <w:rsid w:val="00D77CB2"/>
    <w:rsid w:val="00D8633C"/>
    <w:rsid w:val="00DA0B23"/>
    <w:rsid w:val="00DB356D"/>
    <w:rsid w:val="00DB4661"/>
    <w:rsid w:val="00DE4EF7"/>
    <w:rsid w:val="00DE62C9"/>
    <w:rsid w:val="00DF2524"/>
    <w:rsid w:val="00DF33D0"/>
    <w:rsid w:val="00DF390F"/>
    <w:rsid w:val="00DF5856"/>
    <w:rsid w:val="00E00197"/>
    <w:rsid w:val="00E22E66"/>
    <w:rsid w:val="00E43E49"/>
    <w:rsid w:val="00E459AF"/>
    <w:rsid w:val="00E45B7F"/>
    <w:rsid w:val="00E7314D"/>
    <w:rsid w:val="00E769E9"/>
    <w:rsid w:val="00E77320"/>
    <w:rsid w:val="00E846D9"/>
    <w:rsid w:val="00EA0F7D"/>
    <w:rsid w:val="00EB5ACC"/>
    <w:rsid w:val="00EC0BA2"/>
    <w:rsid w:val="00ED2912"/>
    <w:rsid w:val="00F01708"/>
    <w:rsid w:val="00F23A4F"/>
    <w:rsid w:val="00F27108"/>
    <w:rsid w:val="00F32747"/>
    <w:rsid w:val="00F36B1C"/>
    <w:rsid w:val="00F4113E"/>
    <w:rsid w:val="00F73127"/>
    <w:rsid w:val="00F77FE1"/>
    <w:rsid w:val="00F92C0D"/>
    <w:rsid w:val="00F9723C"/>
    <w:rsid w:val="00FA33E9"/>
    <w:rsid w:val="00FB1042"/>
    <w:rsid w:val="00FB7B5B"/>
    <w:rsid w:val="00FC16A6"/>
    <w:rsid w:val="00FD5E03"/>
    <w:rsid w:val="00FD7268"/>
    <w:rsid w:val="00FD76F6"/>
    <w:rsid w:val="00FE0314"/>
    <w:rsid w:val="00FF0A45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93B621-42F4-48CA-89D8-197A22AC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25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7C46E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2B43E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7">
    <w:name w:val="Hyperlink"/>
    <w:basedOn w:val="a0"/>
    <w:uiPriority w:val="99"/>
    <w:rsid w:val="00E459A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D58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D584E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AD58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D584E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7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C23A-5E03-4AC4-9110-74525738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号</vt:lpstr>
    </vt:vector>
  </TitlesOfParts>
  <Company>小城市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号</dc:title>
  <dc:subject/>
  <dc:creator>小城市</dc:creator>
  <cp:keywords/>
  <dc:description/>
  <cp:lastModifiedBy>OGI19L235</cp:lastModifiedBy>
  <cp:revision>2</cp:revision>
  <cp:lastPrinted>2021-03-10T06:25:00Z</cp:lastPrinted>
  <dcterms:created xsi:type="dcterms:W3CDTF">2021-05-14T11:33:00Z</dcterms:created>
  <dcterms:modified xsi:type="dcterms:W3CDTF">2021-05-14T11:33:00Z</dcterms:modified>
</cp:coreProperties>
</file>